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2410"/>
        <w:gridCol w:w="6808"/>
      </w:tblGrid>
      <w:tr w:rsidR="00AD1A6D" w:rsidTr="00AD1A6D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6D" w:rsidRDefault="00AD1A6D" w:rsidP="0009199F">
            <w:pPr>
              <w:jc w:val="center"/>
              <w:rPr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Cod scutire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6D" w:rsidRDefault="00AD1A6D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Temei legal de acordare a scutirii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6D" w:rsidRDefault="00AD1A6D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Descriere succintă a facilităţilor</w:t>
            </w:r>
          </w:p>
        </w:tc>
      </w:tr>
      <w:tr w:rsidR="00AD1A6D" w:rsidTr="00AD1A6D">
        <w:trPr>
          <w:trHeight w:val="25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6D" w:rsidRDefault="00AD1A6D" w:rsidP="0009199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</w:rPr>
              <w:t>TVA cota redusă</w:t>
            </w:r>
          </w:p>
        </w:tc>
      </w:tr>
      <w:tr w:rsidR="00AD1A6D" w:rsidRPr="002840B5" w:rsidTr="00AD1A6D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6D" w:rsidRPr="003316A7" w:rsidRDefault="00AD1A6D" w:rsidP="00091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6D" w:rsidRPr="003316A7" w:rsidRDefault="00AD1A6D" w:rsidP="0009199F">
            <w:pPr>
              <w:rPr>
                <w:b/>
                <w:sz w:val="20"/>
                <w:szCs w:val="20"/>
              </w:rPr>
            </w:pPr>
            <w:r w:rsidRPr="003316A7">
              <w:rPr>
                <w:b/>
                <w:sz w:val="20"/>
                <w:szCs w:val="20"/>
              </w:rPr>
              <w:t>CF, art.</w:t>
            </w:r>
            <w:r>
              <w:rPr>
                <w:b/>
                <w:sz w:val="20"/>
                <w:szCs w:val="20"/>
              </w:rPr>
              <w:t>96</w:t>
            </w:r>
            <w:r w:rsidRPr="003316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li</w:t>
            </w:r>
            <w:r w:rsidRPr="003316A7">
              <w:rPr>
                <w:b/>
                <w:sz w:val="20"/>
                <w:szCs w:val="20"/>
              </w:rPr>
              <w:t>t.</w:t>
            </w:r>
            <w:r>
              <w:rPr>
                <w:b/>
                <w:sz w:val="20"/>
                <w:szCs w:val="20"/>
              </w:rPr>
              <w:t>b</w:t>
            </w:r>
            <w:r w:rsidRPr="003316A7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liniuţa 6</w:t>
            </w:r>
            <w:r w:rsidRPr="003316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6D" w:rsidRPr="002840B5" w:rsidRDefault="00AD1A6D" w:rsidP="000919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Cota redusă TVA la importul de zahăr din sfecla de zahăr</w:t>
            </w:r>
          </w:p>
        </w:tc>
      </w:tr>
    </w:tbl>
    <w:p w:rsidR="00734311" w:rsidRDefault="00734311"/>
    <w:sectPr w:rsidR="00734311" w:rsidSect="007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A6D"/>
    <w:rsid w:val="00734311"/>
    <w:rsid w:val="00AD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Home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2014-02-10T07:42:00Z</dcterms:created>
  <dcterms:modified xsi:type="dcterms:W3CDTF">2014-02-10T07:42:00Z</dcterms:modified>
</cp:coreProperties>
</file>